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42" w:firstLine="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ESAME INTEGRATIVI PER L’AMMISSIONE ALLA CLASSE ____________</w:t>
      </w:r>
    </w:p>
    <w:p w:rsidR="00000000" w:rsidDel="00000000" w:rsidP="00000000" w:rsidRDefault="00000000" w:rsidRPr="00000000" w14:paraId="00000002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giorno _____ alle ore _____ nell’aula ______ della sede dell’Istituto “G. Galilei” si riunisce la Commissione convocata come da circolare n. _______</w:t>
      </w:r>
    </w:p>
    <w:p w:rsidR="00000000" w:rsidDel="00000000" w:rsidP="00000000" w:rsidRDefault="00000000" w:rsidRPr="00000000" w14:paraId="00000004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Sono presenti i docenti : 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CANDIDATO/A  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Firma del candidato/a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3402"/>
        <w:gridCol w:w="1843"/>
        <w:gridCol w:w="1701"/>
        <w:gridCol w:w="1242"/>
        <w:tblGridChange w:id="0">
          <w:tblGrid>
            <w:gridCol w:w="1843"/>
            <w:gridCol w:w="3402"/>
            <w:gridCol w:w="1843"/>
            <w:gridCol w:w="1701"/>
            <w:gridCol w:w="1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Nome del candidato/a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Argomenti prova scritta/orale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Tipo di prova (scritto/orale/pratica)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DATA  _______________________________</w:t>
      </w:r>
    </w:p>
    <w:p w:rsidR="00000000" w:rsidDel="00000000" w:rsidP="00000000" w:rsidRDefault="00000000" w:rsidRPr="00000000" w14:paraId="00000058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 xml:space="preserve">Firma del docente ________________________</w:t>
      </w:r>
    </w:p>
    <w:p w:rsidR="00000000" w:rsidDel="00000000" w:rsidP="00000000" w:rsidRDefault="00000000" w:rsidRPr="00000000" w14:paraId="00000059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5A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 xml:space="preserve">Firma del docente ________________________</w:t>
      </w:r>
    </w:p>
    <w:sectPr>
      <w:headerReference r:id="rId7" w:type="default"/>
      <w:pgSz w:h="16838" w:w="11906" w:orient="portrait"/>
      <w:pgMar w:bottom="737" w:top="73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-701037</wp:posOffset>
          </wp:positionH>
          <wp:positionV relativeFrom="paragraph">
            <wp:posOffset>-542791</wp:posOffset>
          </wp:positionV>
          <wp:extent cx="7552055" cy="1660525"/>
          <wp:effectExtent b="0" l="0" r="0" t="0"/>
          <wp:wrapSquare wrapText="bothSides" distB="0" distT="0" distL="114300" distR="114300"/>
          <wp:docPr descr="Carta intestata .jpg" id="3" name="image1.jpg"/>
          <a:graphic>
            <a:graphicData uri="http://schemas.openxmlformats.org/drawingml/2006/picture">
              <pic:pic>
                <pic:nvPicPr>
                  <pic:cNvPr descr="Carta intestata 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055" cy="166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C256AB"/>
  </w:style>
  <w:style w:type="paragraph" w:styleId="Titolo1">
    <w:name w:val="heading 1"/>
    <w:basedOn w:val="Normale3"/>
    <w:next w:val="Normale3"/>
    <w:rsid w:val="00503AC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3"/>
    <w:next w:val="Normale3"/>
    <w:rsid w:val="00503AC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3"/>
    <w:next w:val="Normale3"/>
    <w:rsid w:val="00503AC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3"/>
    <w:next w:val="Normale3"/>
    <w:rsid w:val="00503AC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3"/>
    <w:next w:val="Normale3"/>
    <w:rsid w:val="00503AC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3"/>
    <w:next w:val="Normale3"/>
    <w:rsid w:val="00503AC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C61EFE"/>
  </w:style>
  <w:style w:type="table" w:styleId="TableNormal" w:customStyle="1">
    <w:name w:val="Table Normal"/>
    <w:rsid w:val="00C61EF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3"/>
    <w:next w:val="Normale3"/>
    <w:rsid w:val="00503AC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C61EFE"/>
  </w:style>
  <w:style w:type="table" w:styleId="TableNormal0" w:customStyle="1">
    <w:name w:val="Table Normal"/>
    <w:rsid w:val="00C61EF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E15543"/>
  </w:style>
  <w:style w:type="table" w:styleId="TableNormal1" w:customStyle="1">
    <w:name w:val="Table Normal"/>
    <w:rsid w:val="00E155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E15543"/>
  </w:style>
  <w:style w:type="table" w:styleId="TableNormal2" w:customStyle="1">
    <w:name w:val="Table Normal"/>
    <w:rsid w:val="00E155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503AC4"/>
  </w:style>
  <w:style w:type="table" w:styleId="TableNormal3" w:customStyle="1">
    <w:name w:val="Table Normal"/>
    <w:rsid w:val="00503AC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D311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D3119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7D311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7D311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D311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D3119"/>
    <w:rPr>
      <w:rFonts w:ascii="Tahoma" w:cs="Tahoma" w:hAnsi="Tahoma"/>
      <w:sz w:val="16"/>
      <w:szCs w:val="16"/>
    </w:rPr>
  </w:style>
  <w:style w:type="paragraph" w:styleId="Sottotitolo">
    <w:name w:val="Subtitle"/>
    <w:basedOn w:val="normal0"/>
    <w:next w:val="normal0"/>
    <w:rsid w:val="00C61EF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 w:val="1"/>
    <w:rsid w:val="00B93D9C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B93D9C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64451B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AsK4xskofiB22sKdKsJ4ZpZ8ag==">AMUW2mUWQjF3adXw64fz5/bE+Vk0DA1GzwdBQr5AueJuk7cZ5HnCFbMe66ecoLQ0on4ekAvYz3TCdEJfpfZ6sAR6SYlslHsymPEvv/4hb2ARBYdobvVOpaY=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2023-01-19T22:54:00Z</dcterms:created>
  <dc:creator>Manutenzione</dc:creator>
</cp:coreProperties>
</file>